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9538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20316029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220E2" wp14:editId="42A461AE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CF4B" w14:textId="77777777" w:rsidR="00006719" w:rsidRDefault="00CA66E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STAGE 2</w:t>
                            </w:r>
                            <w:r w:rsidR="0000671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4AA5519" w14:textId="77777777" w:rsidR="00F13138" w:rsidRPr="00D1659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ACADEMIC APPEAL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2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41F1CF4B" w14:textId="77777777" w:rsidR="00006719" w:rsidRDefault="00CA66E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STAGE 2</w:t>
                      </w:r>
                      <w:r w:rsidR="0000671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4AA5519" w14:textId="77777777" w:rsidR="00F13138" w:rsidRPr="00D1659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ACADEMIC APPEAL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3744397C" wp14:editId="4F5E2BC1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157445D9" w14:textId="77777777" w:rsidTr="004D106C">
        <w:trPr>
          <w:trHeight w:val="214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42BE11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18825C5C" w14:textId="77777777" w:rsidR="009602A6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053327">
              <w:rPr>
                <w:b/>
                <w:color w:val="000000" w:themeColor="text1"/>
              </w:rPr>
              <w:t xml:space="preserve"> Regulations and 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9602A6" w:rsidRPr="00BD3C45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14:paraId="5C1DE227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0179DCDF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A86481">
              <w:rPr>
                <w:b/>
                <w:color w:val="000000" w:themeColor="text1"/>
              </w:rPr>
              <w:t xml:space="preserve"> within 10 working days of the publication of Award and Progression Board results,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7A38E7" w:rsidRPr="00752E11">
                <w:rPr>
                  <w:rStyle w:val="Hyperlink"/>
                  <w:b/>
                </w:rPr>
                <w:t>studentcasework@southwales.ac.uk</w:t>
              </w:r>
            </w:hyperlink>
          </w:p>
          <w:p w14:paraId="3B1AFD4D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28A850BA" w14:textId="77777777" w:rsidR="004D0EDE" w:rsidRPr="002A1BCD" w:rsidRDefault="004D0EDE" w:rsidP="008A7E9C">
      <w:pPr>
        <w:rPr>
          <w:color w:val="000000" w:themeColor="text1"/>
        </w:rPr>
      </w:pPr>
    </w:p>
    <w:p w14:paraId="5C2DC091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62416213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1701"/>
        <w:gridCol w:w="2728"/>
      </w:tblGrid>
      <w:tr w:rsidR="003376A3" w:rsidRPr="002A1BCD" w14:paraId="75A53D8F" w14:textId="77777777" w:rsidTr="00F646D5">
        <w:trPr>
          <w:trHeight w:val="4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C6639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Surname</w:t>
            </w:r>
            <w:r w:rsidR="0062736F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AB9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BB6E1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3BBB8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6CE524AC" w14:textId="77777777" w:rsidTr="00F646D5">
        <w:trPr>
          <w:trHeight w:val="45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8E3C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88B4E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28DF3F8C" w14:textId="77777777" w:rsidTr="00F646D5">
        <w:trPr>
          <w:trHeight w:val="4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C5B5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987E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10335383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B228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06944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6F922A6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77B18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A0B87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592E6F6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DD4C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Faculty: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7FC7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3FB333E6" w14:textId="77777777" w:rsidR="00803AE1" w:rsidRDefault="00803AE1" w:rsidP="008A7E9C">
      <w:pPr>
        <w:rPr>
          <w:b/>
          <w:color w:val="000000" w:themeColor="text1"/>
        </w:rPr>
      </w:pPr>
    </w:p>
    <w:p w14:paraId="58DAD1CD" w14:textId="77777777"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14:paraId="5DAF77BE" w14:textId="77777777"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14:paraId="2BA893EA" w14:textId="77777777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919ECC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5CBBC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593AF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F76BF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assessment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B3805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Coursework deadline/date of exam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80E39B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Did you submit the coursework/attempt the </w:t>
            </w:r>
            <w:proofErr w:type="gramStart"/>
            <w:r w:rsidRPr="00F646D5">
              <w:rPr>
                <w:b/>
                <w:color w:val="000000" w:themeColor="text1"/>
              </w:rPr>
              <w:t>examination</w:t>
            </w:r>
            <w:r w:rsidR="00D60361" w:rsidRPr="00F646D5">
              <w:rPr>
                <w:b/>
                <w:color w:val="000000" w:themeColor="text1"/>
              </w:rPr>
              <w:t>:</w:t>
            </w:r>
            <w:proofErr w:type="gramEnd"/>
          </w:p>
        </w:tc>
      </w:tr>
      <w:tr w:rsidR="009315CA" w14:paraId="5E355189" w14:textId="77777777" w:rsidTr="00BE2FF5">
        <w:tc>
          <w:tcPr>
            <w:tcW w:w="1394" w:type="dxa"/>
            <w:tcBorders>
              <w:left w:val="single" w:sz="12" w:space="0" w:color="auto"/>
            </w:tcBorders>
          </w:tcPr>
          <w:p w14:paraId="7D3F5358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016D40E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57604B37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14:paraId="243260A3" w14:textId="77777777"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14:paraId="3BB2227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3BE1BDA6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14:paraId="2605FD83" w14:textId="77777777" w:rsidTr="00BE2FF5">
        <w:tc>
          <w:tcPr>
            <w:tcW w:w="1394" w:type="dxa"/>
            <w:tcBorders>
              <w:left w:val="single" w:sz="12" w:space="0" w:color="auto"/>
            </w:tcBorders>
          </w:tcPr>
          <w:p w14:paraId="3E85D281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2EE9819F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4F1E73A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14:paraId="5E486F30" w14:textId="77777777"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14:paraId="1BDE7F3F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41C46290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2FF5" w14:paraId="08336ED3" w14:textId="77777777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14:paraId="4EDB6434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51A00205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027A5F93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2BB13124" w14:textId="77777777"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7B70866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A0520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82F5218" w14:textId="77777777"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14:paraId="23235CB8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D3A77" w14:textId="77777777" w:rsidR="00E27165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related to the overall outcome for the academic year?</w:t>
            </w:r>
          </w:p>
          <w:p w14:paraId="1B688F3F" w14:textId="77777777"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E27165" w:rsidRPr="00014DCB">
              <w:rPr>
                <w:i/>
                <w:color w:val="000000" w:themeColor="text1"/>
              </w:rPr>
              <w:t xml:space="preserve">you have been discontinued from your course or given a repeat </w:t>
            </w:r>
            <w:proofErr w:type="gramStart"/>
            <w:r w:rsidR="00E27165" w:rsidRPr="00014DCB">
              <w:rPr>
                <w:i/>
                <w:color w:val="000000" w:themeColor="text1"/>
              </w:rPr>
              <w:t>year</w:t>
            </w:r>
            <w:r w:rsidRPr="00014DCB">
              <w:rPr>
                <w:i/>
                <w:color w:val="000000" w:themeColor="text1"/>
              </w:rPr>
              <w:t>)</w:t>
            </w:r>
            <w:r w:rsidR="00E27165" w:rsidRPr="00014DCB">
              <w:rPr>
                <w:i/>
                <w:color w:val="000000" w:themeColor="text1"/>
              </w:rPr>
              <w:t xml:space="preserve">   </w:t>
            </w:r>
            <w:proofErr w:type="gramEnd"/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54C1737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635F5C4A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8BA1D" w14:textId="77777777"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in relation to the award outcome</w:t>
            </w:r>
            <w:r w:rsidR="000158A6" w:rsidRPr="00014DCB">
              <w:rPr>
                <w:b/>
                <w:color w:val="000000" w:themeColor="text1"/>
              </w:rPr>
              <w:t>?</w:t>
            </w:r>
          </w:p>
          <w:p w14:paraId="49F8B803" w14:textId="77777777"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5969CD" w:rsidRPr="00014DCB">
              <w:rPr>
                <w:i/>
                <w:color w:val="000000" w:themeColor="text1"/>
              </w:rPr>
              <w:t xml:space="preserve">the </w:t>
            </w:r>
            <w:r w:rsidRPr="00014DCB">
              <w:rPr>
                <w:i/>
                <w:color w:val="000000" w:themeColor="text1"/>
              </w:rPr>
              <w:t>degree classification</w:t>
            </w:r>
            <w:r w:rsidR="00E27165" w:rsidRPr="00014DCB">
              <w:rPr>
                <w:i/>
                <w:color w:val="000000" w:themeColor="text1"/>
              </w:rPr>
              <w:t xml:space="preserve"> you were awarded</w:t>
            </w:r>
            <w:r w:rsidRPr="00014DCB">
              <w:rPr>
                <w:i/>
                <w:color w:val="000000" w:themeColor="text1"/>
              </w:rPr>
              <w:t>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65B81DE2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362C5C23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46004" w14:textId="77777777"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Are you due to graduate at the next graduation ceremony</w:t>
            </w:r>
            <w:r w:rsidR="000158A6" w:rsidRPr="00014DCB">
              <w:rPr>
                <w:b/>
                <w:color w:val="000000" w:themeColor="text1"/>
              </w:rPr>
              <w:t>?</w:t>
            </w:r>
            <w:r w:rsidRPr="00014DCB">
              <w:rPr>
                <w:b/>
                <w:color w:val="000000" w:themeColor="text1"/>
              </w:rPr>
              <w:t xml:space="preserve"> </w:t>
            </w:r>
          </w:p>
          <w:p w14:paraId="11C47131" w14:textId="77777777" w:rsidR="00E27165" w:rsidRPr="00014DCB" w:rsidRDefault="00E27165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>(please refer to the guidance notes)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8372251" w14:textId="77777777"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ED774F8" w14:textId="77777777" w:rsidR="004D106C" w:rsidRDefault="004D106C" w:rsidP="008A7E9C">
      <w:pPr>
        <w:rPr>
          <w:b/>
          <w:color w:val="000000" w:themeColor="text1"/>
        </w:rPr>
      </w:pPr>
    </w:p>
    <w:p w14:paraId="0AAF2829" w14:textId="77777777" w:rsidR="004D106C" w:rsidRDefault="004D106C" w:rsidP="008A7E9C">
      <w:pPr>
        <w:rPr>
          <w:b/>
          <w:color w:val="000000" w:themeColor="text1"/>
        </w:rPr>
      </w:pPr>
    </w:p>
    <w:p w14:paraId="7CA46D1B" w14:textId="77777777" w:rsidR="004D106C" w:rsidRDefault="004D106C" w:rsidP="008A7E9C">
      <w:pPr>
        <w:rPr>
          <w:b/>
          <w:color w:val="000000" w:themeColor="text1"/>
        </w:rPr>
      </w:pPr>
    </w:p>
    <w:p w14:paraId="4AFA9833" w14:textId="77777777" w:rsidR="00D27B82" w:rsidRPr="002A1BCD" w:rsidRDefault="0083290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APPEAL</w:t>
      </w:r>
    </w:p>
    <w:p w14:paraId="0AADABE1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14:paraId="0F7C39FD" w14:textId="77777777" w:rsidTr="00A328D5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797ED" w14:textId="77777777" w:rsidR="0044368B" w:rsidRPr="0044368B" w:rsidRDefault="0044368B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697987">
              <w:rPr>
                <w:b/>
                <w:color w:val="000000" w:themeColor="text1"/>
              </w:rPr>
              <w:t>Material procedural defect or irregularity which is relevant to the outcome of the academic decision</w:t>
            </w:r>
          </w:p>
        </w:tc>
      </w:tr>
      <w:tr w:rsidR="0044368B" w:rsidRPr="002A1BCD" w14:paraId="327321CD" w14:textId="77777777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95F0D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BC7" w14:textId="77777777" w:rsidR="0044368B" w:rsidRPr="00A328D5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44368B">
              <w:rPr>
                <w:color w:val="000000" w:themeColor="text1"/>
              </w:rPr>
              <w:t>here has been an administrative error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C123B21" w14:textId="77777777"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14:paraId="2BB9A488" w14:textId="77777777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493E3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19D9" w14:textId="77777777" w:rsidR="0044368B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A328D5">
              <w:rPr>
                <w:color w:val="000000" w:themeColor="text1"/>
              </w:rPr>
              <w:t>roper process has not been followed in relation to the assessments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78E5E04" w14:textId="77777777"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14:paraId="3BF2237B" w14:textId="77777777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E9D099" w14:textId="77777777" w:rsidR="001F2929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33C" w14:textId="77777777" w:rsidR="001F2929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here were defects in the advice provided in relation to assessments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A5E3A5E" w14:textId="77777777"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14:paraId="78ACC730" w14:textId="77777777" w:rsidTr="00FD002B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7FEC6" w14:textId="77777777" w:rsidR="00A328D5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CAA6" w14:textId="77777777" w:rsidR="00A328D5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hat an academic decision was not arrived at in accordance with the regulations of the course.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53BF82D" w14:textId="77777777"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7626B69" w14:textId="77777777"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07493AA9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F4F12" w14:textId="77777777" w:rsidR="00C42245" w:rsidRPr="00F646D5" w:rsidRDefault="00607145" w:rsidP="00607145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why you f</w:t>
            </w:r>
            <w:r w:rsidR="005E42F4" w:rsidRPr="00F646D5">
              <w:rPr>
                <w:b/>
                <w:color w:val="000000" w:themeColor="text1"/>
              </w:rPr>
              <w:t>eel you have grounds for appeal:</w:t>
            </w:r>
            <w:r w:rsidRPr="00F646D5">
              <w:rPr>
                <w:b/>
                <w:color w:val="000000" w:themeColor="text1"/>
              </w:rPr>
              <w:t xml:space="preserve"> </w:t>
            </w:r>
          </w:p>
        </w:tc>
      </w:tr>
      <w:tr w:rsidR="00C42245" w:rsidRPr="00C42245" w14:paraId="1EAC13A5" w14:textId="77777777" w:rsidTr="00FD002B">
        <w:trPr>
          <w:trHeight w:val="210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C260F" w14:textId="77777777" w:rsidR="00607145" w:rsidRPr="00607145" w:rsidRDefault="00C34C8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</w:t>
            </w:r>
            <w:r w:rsidR="00607145" w:rsidRPr="00607145">
              <w:rPr>
                <w:i/>
                <w:color w:val="A6A6A6" w:themeColor="background1" w:themeShade="A6"/>
              </w:rPr>
              <w:t>lease state what evidence you have attached that would support your claim that material procedural defect or irregularity has occurred and how this has impacted on your results.</w:t>
            </w:r>
          </w:p>
          <w:p w14:paraId="2D2CDDEC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  <w:p w14:paraId="2D4A83B9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14:paraId="4A7A66B3" w14:textId="77777777"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4E25C135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2BEFD" w14:textId="77777777" w:rsidR="007F04EE" w:rsidRPr="00F646D5" w:rsidRDefault="007F04EE" w:rsidP="004D7118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42578D17" w14:textId="77777777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1EB2B" w14:textId="77777777" w:rsidR="007F04EE" w:rsidRPr="00AF694A" w:rsidRDefault="00AF694A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AF694A">
              <w:rPr>
                <w:i/>
                <w:color w:val="A6A6A6" w:themeColor="background1" w:themeShade="A6"/>
              </w:rPr>
              <w:t>Please note that an appeal will not enable your mark to be raised.</w:t>
            </w:r>
          </w:p>
        </w:tc>
      </w:tr>
    </w:tbl>
    <w:p w14:paraId="33CC753C" w14:textId="77777777" w:rsidR="00FD002B" w:rsidRDefault="00FD002B" w:rsidP="008A7E9C">
      <w:pPr>
        <w:rPr>
          <w:b/>
          <w:color w:val="000000" w:themeColor="text1"/>
        </w:rPr>
      </w:pPr>
    </w:p>
    <w:p w14:paraId="45BA5C62" w14:textId="77777777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1976F06C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006A513A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22A64" w14:textId="77777777" w:rsidR="009A2D7D" w:rsidRDefault="00C36BB0" w:rsidP="009A2D7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Evidence attached in support of your </w:t>
            </w:r>
            <w:r w:rsidR="00EA21D7" w:rsidRPr="00F646D5">
              <w:rPr>
                <w:b/>
                <w:color w:val="000000" w:themeColor="text1"/>
              </w:rPr>
              <w:t>appeal</w:t>
            </w:r>
            <w:r w:rsidR="009A2D7D">
              <w:rPr>
                <w:b/>
                <w:color w:val="000000" w:themeColor="text1"/>
              </w:rPr>
              <w:t xml:space="preserve"> </w:t>
            </w:r>
          </w:p>
          <w:p w14:paraId="1F50F8ED" w14:textId="77777777" w:rsidR="00C36BB0" w:rsidRPr="00D31BE0" w:rsidRDefault="00522BF6" w:rsidP="009A2D7D">
            <w:pPr>
              <w:rPr>
                <w:b/>
                <w:i/>
                <w:color w:val="000000" w:themeColor="text1"/>
              </w:rPr>
            </w:pPr>
            <w:r w:rsidRPr="00D31BE0">
              <w:rPr>
                <w:b/>
                <w:i/>
              </w:rPr>
              <w:t>Please refer to guidance for information about third party evidence</w:t>
            </w:r>
          </w:p>
        </w:tc>
      </w:tr>
      <w:tr w:rsidR="00C36BB0" w14:paraId="67948DDD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AE03C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9202F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6A0B4958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49135743" w14:textId="77777777"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06078879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1346F703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4E09A86F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638F80A4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796490A4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7EE2FE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6E6E4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220DDF49" w14:textId="77777777" w:rsidR="00C36BB0" w:rsidRDefault="00C36BB0" w:rsidP="008A7E9C">
      <w:pPr>
        <w:rPr>
          <w:b/>
          <w:color w:val="000000" w:themeColor="text1"/>
        </w:rPr>
      </w:pPr>
    </w:p>
    <w:p w14:paraId="093BC92B" w14:textId="77777777" w:rsidR="009D74DB" w:rsidRDefault="009D74DB" w:rsidP="006B4610">
      <w:pPr>
        <w:rPr>
          <w:b/>
          <w:color w:val="000000" w:themeColor="text1"/>
        </w:rPr>
      </w:pPr>
    </w:p>
    <w:p w14:paraId="55A11B56" w14:textId="77777777" w:rsidR="009D74DB" w:rsidRDefault="009D74DB" w:rsidP="006B4610">
      <w:pPr>
        <w:rPr>
          <w:b/>
          <w:color w:val="000000" w:themeColor="text1"/>
        </w:rPr>
      </w:pPr>
    </w:p>
    <w:p w14:paraId="20A28C3C" w14:textId="77777777" w:rsidR="009D74DB" w:rsidRDefault="009D74DB" w:rsidP="006B4610">
      <w:pPr>
        <w:rPr>
          <w:b/>
          <w:color w:val="000000" w:themeColor="text1"/>
        </w:rPr>
      </w:pPr>
    </w:p>
    <w:p w14:paraId="16EA930C" w14:textId="77777777" w:rsidR="009D74DB" w:rsidRDefault="009D74DB" w:rsidP="006B4610">
      <w:pPr>
        <w:rPr>
          <w:b/>
          <w:color w:val="000000" w:themeColor="text1"/>
        </w:rPr>
      </w:pPr>
    </w:p>
    <w:p w14:paraId="4017DE25" w14:textId="77777777" w:rsidR="009D74DB" w:rsidRDefault="009D74DB" w:rsidP="006B4610">
      <w:pPr>
        <w:rPr>
          <w:b/>
          <w:color w:val="000000" w:themeColor="text1"/>
        </w:rPr>
      </w:pPr>
    </w:p>
    <w:p w14:paraId="6EB2006A" w14:textId="77777777" w:rsidR="009D74DB" w:rsidRDefault="009D74DB" w:rsidP="006B4610">
      <w:pPr>
        <w:rPr>
          <w:b/>
          <w:color w:val="000000" w:themeColor="text1"/>
        </w:rPr>
      </w:pPr>
    </w:p>
    <w:p w14:paraId="3DC6CD95" w14:textId="77777777" w:rsidR="009D74DB" w:rsidRDefault="009D74DB" w:rsidP="006B4610">
      <w:pPr>
        <w:rPr>
          <w:b/>
          <w:color w:val="000000" w:themeColor="text1"/>
        </w:rPr>
      </w:pPr>
    </w:p>
    <w:p w14:paraId="0EC99656" w14:textId="77777777" w:rsidR="009D74DB" w:rsidRDefault="009D74DB" w:rsidP="006B4610">
      <w:pPr>
        <w:rPr>
          <w:b/>
          <w:color w:val="000000" w:themeColor="text1"/>
        </w:rPr>
      </w:pPr>
    </w:p>
    <w:p w14:paraId="188351BE" w14:textId="273D6A74" w:rsidR="00C6362E" w:rsidRDefault="00C6362E" w:rsidP="006B4610">
      <w:pPr>
        <w:rPr>
          <w:b/>
          <w:color w:val="000000" w:themeColor="text1"/>
        </w:rPr>
      </w:pPr>
      <w:bookmarkStart w:id="0" w:name="_Hlk49432263"/>
      <w:r>
        <w:rPr>
          <w:b/>
          <w:color w:val="000000" w:themeColor="text1"/>
        </w:rPr>
        <w:t>SPECIFIC REQUIREMENTS</w:t>
      </w:r>
      <w:r w:rsidR="00CA5863">
        <w:rPr>
          <w:b/>
          <w:color w:val="000000" w:themeColor="text1"/>
        </w:rPr>
        <w:t xml:space="preserve"> – SUPPORT FOR STUDENTS WITH A DISABILITY</w:t>
      </w:r>
    </w:p>
    <w:p w14:paraId="2EB0DE75" w14:textId="5252F948" w:rsidR="00C6362E" w:rsidRDefault="00C6362E" w:rsidP="006B4610">
      <w:pPr>
        <w:rPr>
          <w:b/>
          <w:color w:val="000000" w:themeColor="text1"/>
        </w:rPr>
      </w:pPr>
    </w:p>
    <w:p w14:paraId="543223A2" w14:textId="0279FFD7" w:rsidR="00C6362E" w:rsidRDefault="00C6362E" w:rsidP="006B4610">
      <w:pPr>
        <w:rPr>
          <w:b/>
          <w:color w:val="000000" w:themeColor="text1"/>
        </w:rPr>
      </w:pPr>
      <w:r>
        <w:t xml:space="preserve">The Student Casework Unit is committed to providing an inclusive service to all our students. </w:t>
      </w:r>
      <w:r w:rsidRPr="00225B73">
        <w:t>We recognise that bringing forward a</w:t>
      </w:r>
      <w:r>
        <w:t xml:space="preserve">n academic appeal may be </w:t>
      </w:r>
      <w:r w:rsidRPr="00225B73">
        <w:t xml:space="preserve">a very stressful time. </w:t>
      </w:r>
      <w:r>
        <w:t xml:space="preserve">There are </w:t>
      </w:r>
      <w:proofErr w:type="gramStart"/>
      <w:r>
        <w:t>a number of</w:t>
      </w:r>
      <w:proofErr w:type="gramEnd"/>
      <w:r>
        <w:t xml:space="preserve"> ways in which the University can support you through its casework procedures.</w:t>
      </w:r>
      <w:r w:rsidR="00CA5863">
        <w:t xml:space="preserve"> Please see </w:t>
      </w:r>
      <w:hyperlink r:id="rId11" w:history="1">
        <w:r w:rsidR="00CA5863">
          <w:rPr>
            <w:rStyle w:val="Hyperlink"/>
          </w:rPr>
          <w:t>https://registry.southwales.ac.uk/student-regulations/</w:t>
        </w:r>
      </w:hyperlink>
      <w:r w:rsidR="00CA5863">
        <w:t xml:space="preserve"> - Support for Students with Disabilities for more information. </w:t>
      </w:r>
    </w:p>
    <w:p w14:paraId="6554C738" w14:textId="006B8BCF" w:rsidR="00C6362E" w:rsidRDefault="00C6362E" w:rsidP="006B461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6362E" w14:paraId="5FB1A1B8" w14:textId="77777777" w:rsidTr="005B3DB2">
        <w:tc>
          <w:tcPr>
            <w:tcW w:w="9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E1596" w14:textId="77777777" w:rsidR="00C6362E" w:rsidRDefault="00C6362E" w:rsidP="00C636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If you have a disability that you wish for us to take account of, please indicate below. </w:t>
            </w:r>
          </w:p>
          <w:p w14:paraId="4E06387B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</w:tc>
      </w:tr>
      <w:tr w:rsidR="00C6362E" w14:paraId="622F2255" w14:textId="77777777" w:rsidTr="005B3DB2">
        <w:tc>
          <w:tcPr>
            <w:tcW w:w="9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162E4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02D90DC4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668FBED7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1582D635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3C960448" w14:textId="3399273B" w:rsidR="00C6362E" w:rsidRDefault="00C6362E" w:rsidP="008A7E9C">
            <w:pPr>
              <w:rPr>
                <w:b/>
                <w:color w:val="000000" w:themeColor="text1"/>
              </w:rPr>
            </w:pPr>
          </w:p>
        </w:tc>
      </w:tr>
    </w:tbl>
    <w:p w14:paraId="0DF26D9B" w14:textId="123137D4" w:rsidR="002750AF" w:rsidRDefault="002750AF" w:rsidP="008A7E9C">
      <w:pPr>
        <w:rPr>
          <w:b/>
          <w:color w:val="000000" w:themeColor="text1"/>
        </w:rPr>
      </w:pPr>
    </w:p>
    <w:p w14:paraId="18953870" w14:textId="7A29AAF2" w:rsidR="00C6362E" w:rsidRDefault="00C6362E" w:rsidP="00C6362E">
      <w:r>
        <w:t xml:space="preserve">We will </w:t>
      </w:r>
      <w:r w:rsidRPr="004B25A0">
        <w:t>contact our Disability Service and/or our Wellbeing Service to establish if you are registered with them. If you are not registered, then we may need to ask you for evidence of your disability.</w:t>
      </w:r>
    </w:p>
    <w:bookmarkEnd w:id="0"/>
    <w:p w14:paraId="2B8FF8B5" w14:textId="4D44F5B8" w:rsidR="00CA5863" w:rsidRDefault="00CA5863" w:rsidP="00C6362E"/>
    <w:p w14:paraId="66C3BE1F" w14:textId="449459CB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7E61A16C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1914DEAE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7A973C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34089AF6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14:paraId="492D91C1" w14:textId="77777777" w:rsidR="007657F7" w:rsidRDefault="007657F7" w:rsidP="007657F7">
            <w:pPr>
              <w:rPr>
                <w:b/>
                <w:bCs/>
                <w:color w:val="000000"/>
              </w:rPr>
            </w:pPr>
          </w:p>
          <w:p w14:paraId="743D8768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77808901" w14:textId="61C6AB57" w:rsidR="00851511" w:rsidRPr="007C51DC" w:rsidRDefault="007C51DC" w:rsidP="007C51DC">
            <w:pPr>
              <w:pStyle w:val="FootnoteText"/>
              <w:rPr>
                <w:i/>
                <w:color w:val="000000"/>
                <w:sz w:val="18"/>
                <w:szCs w:val="18"/>
              </w:rPr>
            </w:pPr>
            <w:r w:rsidRPr="007C51DC">
              <w:rPr>
                <w:i/>
                <w:color w:val="000000"/>
                <w:sz w:val="18"/>
                <w:szCs w:val="18"/>
              </w:rPr>
              <w:t xml:space="preserve">NB </w:t>
            </w:r>
            <w:r w:rsidRPr="007C51DC">
              <w:rPr>
                <w:i/>
                <w:sz w:val="18"/>
                <w:szCs w:val="18"/>
              </w:rPr>
              <w:t>Policing Degree apprenticeships programmes only – your employer will be automatically notified of any submissions/outcomes under this process.</w:t>
            </w:r>
          </w:p>
        </w:tc>
      </w:tr>
      <w:tr w:rsidR="00055ADB" w:rsidRPr="002A1BCD" w14:paraId="42354993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AF81AA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780E4965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22A472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70B93E3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11546BA4" w14:textId="5A05F5CA" w:rsidR="00AB6334" w:rsidRDefault="00AB6334" w:rsidP="007C51DC">
      <w:pPr>
        <w:rPr>
          <w:b/>
          <w:color w:val="000000" w:themeColor="text1"/>
        </w:rPr>
      </w:pPr>
    </w:p>
    <w:p w14:paraId="31B32D09" w14:textId="2ECDF763" w:rsidR="00AF28D2" w:rsidRDefault="00AF28D2" w:rsidP="007C51DC">
      <w:pPr>
        <w:rPr>
          <w:b/>
          <w:color w:val="000000" w:themeColor="text1"/>
        </w:rPr>
      </w:pPr>
    </w:p>
    <w:p w14:paraId="2E986868" w14:textId="404C82F9" w:rsidR="00AF28D2" w:rsidRPr="00AF28D2" w:rsidRDefault="00AF28D2" w:rsidP="00AF28D2">
      <w:pPr>
        <w:jc w:val="center"/>
        <w:rPr>
          <w:b/>
          <w:bCs/>
          <w:i/>
          <w:iCs/>
          <w:color w:val="000000" w:themeColor="text1"/>
        </w:rPr>
      </w:pPr>
      <w:r w:rsidRPr="00AF28D2">
        <w:rPr>
          <w:rFonts w:eastAsia="Times New Roman"/>
          <w:b/>
          <w:bCs/>
          <w:i/>
          <w:iCs/>
        </w:rPr>
        <w:t xml:space="preserve">This form is available in Welsh. </w:t>
      </w:r>
      <w:proofErr w:type="spellStart"/>
      <w:r w:rsidRPr="00AF28D2">
        <w:rPr>
          <w:rFonts w:eastAsia="Times New Roman"/>
          <w:b/>
          <w:bCs/>
          <w:i/>
          <w:iCs/>
        </w:rPr>
        <w:t>Mae’r</w:t>
      </w:r>
      <w:proofErr w:type="spellEnd"/>
      <w:r w:rsidRPr="00AF28D2">
        <w:rPr>
          <w:rFonts w:eastAsia="Times New Roman"/>
          <w:b/>
          <w:bCs/>
          <w:i/>
          <w:iCs/>
        </w:rPr>
        <w:t xml:space="preserve"> </w:t>
      </w:r>
      <w:proofErr w:type="spellStart"/>
      <w:r w:rsidRPr="00AF28D2">
        <w:rPr>
          <w:rFonts w:eastAsia="Times New Roman"/>
          <w:b/>
          <w:bCs/>
          <w:i/>
          <w:iCs/>
        </w:rPr>
        <w:t>ffurflen</w:t>
      </w:r>
      <w:proofErr w:type="spellEnd"/>
      <w:r w:rsidRPr="00AF28D2">
        <w:rPr>
          <w:rFonts w:eastAsia="Times New Roman"/>
          <w:b/>
          <w:bCs/>
          <w:i/>
          <w:iCs/>
        </w:rPr>
        <w:t xml:space="preserve"> hon </w:t>
      </w:r>
      <w:proofErr w:type="spellStart"/>
      <w:r w:rsidRPr="00AF28D2">
        <w:rPr>
          <w:rFonts w:eastAsia="Times New Roman"/>
          <w:b/>
          <w:bCs/>
          <w:i/>
          <w:iCs/>
        </w:rPr>
        <w:t>ar</w:t>
      </w:r>
      <w:proofErr w:type="spellEnd"/>
      <w:r w:rsidRPr="00AF28D2">
        <w:rPr>
          <w:rFonts w:eastAsia="Times New Roman"/>
          <w:b/>
          <w:bCs/>
          <w:i/>
          <w:iCs/>
        </w:rPr>
        <w:t xml:space="preserve"> </w:t>
      </w:r>
      <w:proofErr w:type="spellStart"/>
      <w:r w:rsidRPr="00AF28D2">
        <w:rPr>
          <w:rFonts w:eastAsia="Times New Roman"/>
          <w:b/>
          <w:bCs/>
          <w:i/>
          <w:iCs/>
        </w:rPr>
        <w:t>gael</w:t>
      </w:r>
      <w:proofErr w:type="spellEnd"/>
      <w:r w:rsidRPr="00AF28D2">
        <w:rPr>
          <w:rFonts w:eastAsia="Times New Roman"/>
          <w:b/>
          <w:bCs/>
          <w:i/>
          <w:iCs/>
        </w:rPr>
        <w:t xml:space="preserve"> </w:t>
      </w:r>
      <w:proofErr w:type="spellStart"/>
      <w:r w:rsidRPr="00AF28D2">
        <w:rPr>
          <w:rFonts w:eastAsia="Times New Roman"/>
          <w:b/>
          <w:bCs/>
          <w:i/>
          <w:iCs/>
        </w:rPr>
        <w:t>yn</w:t>
      </w:r>
      <w:proofErr w:type="spellEnd"/>
      <w:r w:rsidRPr="00AF28D2">
        <w:rPr>
          <w:rFonts w:eastAsia="Times New Roman"/>
          <w:b/>
          <w:bCs/>
          <w:i/>
          <w:iCs/>
        </w:rPr>
        <w:t xml:space="preserve"> </w:t>
      </w:r>
      <w:proofErr w:type="spellStart"/>
      <w:r w:rsidRPr="00AF28D2">
        <w:rPr>
          <w:rFonts w:eastAsia="Times New Roman"/>
          <w:b/>
          <w:bCs/>
          <w:i/>
          <w:iCs/>
        </w:rPr>
        <w:t>Gymraeg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sectPr w:rsidR="00AF28D2" w:rsidRPr="00AF28D2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15ED" w14:textId="77777777" w:rsidR="00D43A55" w:rsidRDefault="00D43A55" w:rsidP="005F17E2">
      <w:r>
        <w:separator/>
      </w:r>
    </w:p>
  </w:endnote>
  <w:endnote w:type="continuationSeparator" w:id="0">
    <w:p w14:paraId="7DC5B5C4" w14:textId="77777777" w:rsidR="00D43A55" w:rsidRDefault="00D43A55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1FB6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E33E" w14:textId="77777777" w:rsidR="00D43A55" w:rsidRDefault="00D43A55" w:rsidP="005F17E2">
      <w:r>
        <w:separator/>
      </w:r>
    </w:p>
  </w:footnote>
  <w:footnote w:type="continuationSeparator" w:id="0">
    <w:p w14:paraId="2A8B9D56" w14:textId="77777777" w:rsidR="00D43A55" w:rsidRDefault="00D43A55" w:rsidP="005F17E2">
      <w:r>
        <w:continuationSeparator/>
      </w:r>
    </w:p>
  </w:footnote>
  <w:footnote w:id="1">
    <w:p w14:paraId="340BD101" w14:textId="77777777" w:rsidR="004979A2" w:rsidRDefault="007657F7" w:rsidP="007657F7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</w:t>
      </w:r>
      <w:r w:rsidR="004979A2">
        <w:rPr>
          <w:sz w:val="18"/>
          <w:szCs w:val="18"/>
        </w:rPr>
        <w:t>:</w:t>
      </w:r>
      <w:hyperlink r:id="rId1" w:history="1"/>
      <w:r>
        <w:rPr>
          <w:sz w:val="18"/>
          <w:szCs w:val="18"/>
        </w:rPr>
        <w:t xml:space="preserve"> </w:t>
      </w:r>
      <w:hyperlink r:id="rId2" w:history="1">
        <w:r w:rsidR="004979A2" w:rsidRPr="004D0386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445DEA0E" w14:textId="77777777" w:rsidR="007657F7" w:rsidRDefault="007657F7" w:rsidP="007C51DC"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2F34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3A9"/>
    <w:multiLevelType w:val="hybridMultilevel"/>
    <w:tmpl w:val="78BE6F0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0DDB"/>
    <w:rsid w:val="00053327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F2929"/>
    <w:rsid w:val="001F5E93"/>
    <w:rsid w:val="00200025"/>
    <w:rsid w:val="0020144F"/>
    <w:rsid w:val="00201EEC"/>
    <w:rsid w:val="00216BCF"/>
    <w:rsid w:val="0023523F"/>
    <w:rsid w:val="00240CF0"/>
    <w:rsid w:val="0024120F"/>
    <w:rsid w:val="00241D62"/>
    <w:rsid w:val="002424DE"/>
    <w:rsid w:val="00255449"/>
    <w:rsid w:val="00263771"/>
    <w:rsid w:val="002750AF"/>
    <w:rsid w:val="002759B9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7B8A"/>
    <w:rsid w:val="003D12E9"/>
    <w:rsid w:val="00424D3F"/>
    <w:rsid w:val="0044368B"/>
    <w:rsid w:val="00480712"/>
    <w:rsid w:val="0049430C"/>
    <w:rsid w:val="004979A2"/>
    <w:rsid w:val="004B7F95"/>
    <w:rsid w:val="004C1EC2"/>
    <w:rsid w:val="004D0EDE"/>
    <w:rsid w:val="004D106C"/>
    <w:rsid w:val="004F78F6"/>
    <w:rsid w:val="0050697D"/>
    <w:rsid w:val="00522BF6"/>
    <w:rsid w:val="005429F7"/>
    <w:rsid w:val="005444C7"/>
    <w:rsid w:val="00544EF3"/>
    <w:rsid w:val="00546B27"/>
    <w:rsid w:val="00571431"/>
    <w:rsid w:val="005969CD"/>
    <w:rsid w:val="005A0ABD"/>
    <w:rsid w:val="005A5EBF"/>
    <w:rsid w:val="005B3DB2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475A6"/>
    <w:rsid w:val="00651A26"/>
    <w:rsid w:val="00652844"/>
    <w:rsid w:val="00654842"/>
    <w:rsid w:val="00662E10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A15E9"/>
    <w:rsid w:val="007A38E7"/>
    <w:rsid w:val="007A7D2A"/>
    <w:rsid w:val="007B0457"/>
    <w:rsid w:val="007C51DC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5D7A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45E1C"/>
    <w:rsid w:val="00A55797"/>
    <w:rsid w:val="00A85080"/>
    <w:rsid w:val="00A86481"/>
    <w:rsid w:val="00A91AFE"/>
    <w:rsid w:val="00A94653"/>
    <w:rsid w:val="00AB3E01"/>
    <w:rsid w:val="00AB6334"/>
    <w:rsid w:val="00AC2AB6"/>
    <w:rsid w:val="00AC4BBC"/>
    <w:rsid w:val="00AE755A"/>
    <w:rsid w:val="00AF28D2"/>
    <w:rsid w:val="00AF694A"/>
    <w:rsid w:val="00B07371"/>
    <w:rsid w:val="00B12ED4"/>
    <w:rsid w:val="00B448E2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6362E"/>
    <w:rsid w:val="00CA5863"/>
    <w:rsid w:val="00CA66E7"/>
    <w:rsid w:val="00CB421B"/>
    <w:rsid w:val="00D00D0E"/>
    <w:rsid w:val="00D16599"/>
    <w:rsid w:val="00D239C3"/>
    <w:rsid w:val="00D27B82"/>
    <w:rsid w:val="00D31A13"/>
    <w:rsid w:val="00D31BE0"/>
    <w:rsid w:val="00D43A55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50F31"/>
    <w:rsid w:val="00F646D5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D8BB9CA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1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1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s://registry.southwales.ac.uk/student-regulations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3B5626-0C41-4ED9-927E-249CA2BF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Richard Davies</cp:lastModifiedBy>
  <cp:revision>7</cp:revision>
  <cp:lastPrinted>2014-06-11T08:44:00Z</cp:lastPrinted>
  <dcterms:created xsi:type="dcterms:W3CDTF">2020-08-27T06:41:00Z</dcterms:created>
  <dcterms:modified xsi:type="dcterms:W3CDTF">2020-09-25T10:19:00Z</dcterms:modified>
</cp:coreProperties>
</file>